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6A" w:rsidRPr="00D27BB6" w:rsidRDefault="00455EA1">
      <w:pPr>
        <w:rPr>
          <w:rFonts w:ascii="Arial" w:hAnsi="Arial" w:cs="Arial"/>
          <w:b/>
          <w:sz w:val="48"/>
          <w:szCs w:val="48"/>
        </w:rPr>
      </w:pPr>
      <w:proofErr w:type="spellStart"/>
      <w:r w:rsidRPr="00D27BB6">
        <w:rPr>
          <w:rFonts w:ascii="Arial" w:hAnsi="Arial" w:cs="Arial"/>
          <w:b/>
          <w:sz w:val="48"/>
          <w:szCs w:val="48"/>
        </w:rPr>
        <w:t>Stakeholder</w:t>
      </w:r>
      <w:proofErr w:type="spellEnd"/>
      <w:r w:rsidRPr="00D27BB6">
        <w:rPr>
          <w:rFonts w:ascii="Arial" w:hAnsi="Arial" w:cs="Arial"/>
          <w:b/>
          <w:sz w:val="48"/>
          <w:szCs w:val="48"/>
        </w:rPr>
        <w:t xml:space="preserve"> Analysis</w:t>
      </w:r>
    </w:p>
    <w:tbl>
      <w:tblPr>
        <w:tblStyle w:val="Tabel-Gitter"/>
        <w:tblW w:w="15451" w:type="dxa"/>
        <w:tblInd w:w="108" w:type="dxa"/>
        <w:tblLook w:val="04A0" w:firstRow="1" w:lastRow="0" w:firstColumn="1" w:lastColumn="0" w:noHBand="0" w:noVBand="1"/>
      </w:tblPr>
      <w:tblGrid>
        <w:gridCol w:w="1723"/>
        <w:gridCol w:w="2180"/>
        <w:gridCol w:w="2147"/>
        <w:gridCol w:w="2196"/>
        <w:gridCol w:w="2178"/>
        <w:gridCol w:w="2617"/>
        <w:gridCol w:w="2410"/>
      </w:tblGrid>
      <w:tr w:rsidR="00455EA1" w:rsidRPr="0067507C" w:rsidTr="0088216F">
        <w:tc>
          <w:tcPr>
            <w:tcW w:w="1723" w:type="dxa"/>
            <w:shd w:val="clear" w:color="auto" w:fill="193764"/>
          </w:tcPr>
          <w:p w:rsidR="00455EA1" w:rsidRPr="00D27BB6" w:rsidRDefault="00455EA1">
            <w:pPr>
              <w:rPr>
                <w:rFonts w:ascii="Arial" w:hAnsi="Arial" w:cs="Arial"/>
                <w:b/>
              </w:rPr>
            </w:pPr>
            <w:proofErr w:type="spellStart"/>
            <w:r w:rsidRPr="00D27BB6">
              <w:rPr>
                <w:rFonts w:ascii="Arial" w:hAnsi="Arial" w:cs="Arial"/>
                <w:b/>
              </w:rPr>
              <w:t>Stakeholder</w:t>
            </w:r>
            <w:proofErr w:type="spellEnd"/>
          </w:p>
          <w:p w:rsidR="0062098D" w:rsidRPr="00D27BB6" w:rsidRDefault="0062098D">
            <w:pPr>
              <w:rPr>
                <w:rFonts w:ascii="Arial" w:hAnsi="Arial" w:cs="Arial"/>
                <w:b/>
              </w:rPr>
            </w:pPr>
          </w:p>
        </w:tc>
        <w:tc>
          <w:tcPr>
            <w:tcW w:w="2180" w:type="dxa"/>
            <w:shd w:val="clear" w:color="auto" w:fill="193764"/>
          </w:tcPr>
          <w:p w:rsidR="0062098D" w:rsidRPr="00D27BB6" w:rsidRDefault="00455EA1" w:rsidP="00455EA1">
            <w:pPr>
              <w:rPr>
                <w:rFonts w:ascii="Arial" w:hAnsi="Arial" w:cs="Arial"/>
                <w:b/>
                <w:lang w:val="en-US"/>
              </w:rPr>
            </w:pPr>
            <w:r w:rsidRPr="00D27BB6">
              <w:rPr>
                <w:rFonts w:ascii="Arial" w:hAnsi="Arial" w:cs="Arial"/>
                <w:b/>
                <w:lang w:val="en-US"/>
              </w:rPr>
              <w:t>Expected role / involvement in the project</w:t>
            </w:r>
          </w:p>
        </w:tc>
        <w:tc>
          <w:tcPr>
            <w:tcW w:w="2147" w:type="dxa"/>
            <w:shd w:val="clear" w:color="auto" w:fill="193764"/>
          </w:tcPr>
          <w:p w:rsidR="0062098D" w:rsidRPr="00D27BB6" w:rsidRDefault="008E2F69" w:rsidP="008E2F69">
            <w:pPr>
              <w:rPr>
                <w:rFonts w:ascii="Arial" w:hAnsi="Arial" w:cs="Arial"/>
                <w:b/>
                <w:lang w:val="en-US"/>
              </w:rPr>
            </w:pPr>
            <w:r w:rsidRPr="00D27BB6">
              <w:rPr>
                <w:rFonts w:ascii="Arial" w:hAnsi="Arial" w:cs="Arial"/>
                <w:b/>
                <w:lang w:val="en-US"/>
              </w:rPr>
              <w:t>M</w:t>
            </w:r>
            <w:r w:rsidR="0062098D" w:rsidRPr="00D27BB6">
              <w:rPr>
                <w:rFonts w:ascii="Arial" w:hAnsi="Arial" w:cs="Arial"/>
                <w:b/>
                <w:lang w:val="en-US"/>
              </w:rPr>
              <w:t>otivation</w:t>
            </w:r>
            <w:r w:rsidR="00455EA1" w:rsidRPr="00D27BB6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27BB6">
              <w:rPr>
                <w:rFonts w:ascii="Arial" w:hAnsi="Arial" w:cs="Arial"/>
                <w:b/>
                <w:lang w:val="en-US"/>
              </w:rPr>
              <w:t>/resistance</w:t>
            </w:r>
          </w:p>
        </w:tc>
        <w:tc>
          <w:tcPr>
            <w:tcW w:w="2196" w:type="dxa"/>
            <w:shd w:val="clear" w:color="auto" w:fill="193764"/>
          </w:tcPr>
          <w:p w:rsidR="0062098D" w:rsidRPr="00D27BB6" w:rsidRDefault="008E2F69" w:rsidP="00455EA1">
            <w:pPr>
              <w:rPr>
                <w:rFonts w:ascii="Arial" w:hAnsi="Arial" w:cs="Arial"/>
                <w:b/>
              </w:rPr>
            </w:pPr>
            <w:proofErr w:type="spellStart"/>
            <w:r w:rsidRPr="00D27BB6">
              <w:rPr>
                <w:rFonts w:ascii="Arial" w:hAnsi="Arial" w:cs="Arial"/>
                <w:b/>
              </w:rPr>
              <w:t>Strengths</w:t>
            </w:r>
            <w:proofErr w:type="spellEnd"/>
          </w:p>
        </w:tc>
        <w:tc>
          <w:tcPr>
            <w:tcW w:w="2178" w:type="dxa"/>
            <w:shd w:val="clear" w:color="auto" w:fill="193764"/>
          </w:tcPr>
          <w:p w:rsidR="0062098D" w:rsidRPr="00D27BB6" w:rsidRDefault="008E2F69">
            <w:pPr>
              <w:rPr>
                <w:rFonts w:ascii="Arial" w:hAnsi="Arial" w:cs="Arial"/>
                <w:b/>
              </w:rPr>
            </w:pPr>
            <w:proofErr w:type="spellStart"/>
            <w:r w:rsidRPr="00D27BB6">
              <w:rPr>
                <w:rFonts w:ascii="Arial" w:hAnsi="Arial" w:cs="Arial"/>
                <w:b/>
              </w:rPr>
              <w:t>W</w:t>
            </w:r>
            <w:r w:rsidR="00455EA1" w:rsidRPr="00D27BB6">
              <w:rPr>
                <w:rFonts w:ascii="Arial" w:hAnsi="Arial" w:cs="Arial"/>
                <w:b/>
              </w:rPr>
              <w:t>eaknesses</w:t>
            </w:r>
            <w:proofErr w:type="spellEnd"/>
          </w:p>
        </w:tc>
        <w:tc>
          <w:tcPr>
            <w:tcW w:w="2617" w:type="dxa"/>
            <w:shd w:val="clear" w:color="auto" w:fill="193764"/>
          </w:tcPr>
          <w:p w:rsidR="0062098D" w:rsidRPr="00D27BB6" w:rsidRDefault="00455EA1" w:rsidP="00455EA1">
            <w:pPr>
              <w:rPr>
                <w:rFonts w:ascii="Arial" w:hAnsi="Arial" w:cs="Arial"/>
                <w:b/>
                <w:lang w:val="en-US"/>
              </w:rPr>
            </w:pPr>
            <w:r w:rsidRPr="00D27BB6">
              <w:rPr>
                <w:rFonts w:ascii="Arial" w:hAnsi="Arial" w:cs="Arial"/>
                <w:b/>
                <w:lang w:val="en-US"/>
              </w:rPr>
              <w:t xml:space="preserve">Previous experience of collaboration </w:t>
            </w:r>
          </w:p>
        </w:tc>
        <w:tc>
          <w:tcPr>
            <w:tcW w:w="2410" w:type="dxa"/>
            <w:shd w:val="clear" w:color="auto" w:fill="193764"/>
          </w:tcPr>
          <w:p w:rsidR="0062098D" w:rsidRPr="00D27BB6" w:rsidRDefault="00455EA1">
            <w:pPr>
              <w:rPr>
                <w:rFonts w:ascii="Arial" w:hAnsi="Arial" w:cs="Arial"/>
                <w:b/>
                <w:lang w:val="en-US"/>
              </w:rPr>
            </w:pPr>
            <w:r w:rsidRPr="00D27BB6">
              <w:rPr>
                <w:rFonts w:ascii="Arial" w:hAnsi="Arial" w:cs="Arial"/>
                <w:b/>
                <w:lang w:val="en-US"/>
              </w:rPr>
              <w:t>How important is this stakeholder</w:t>
            </w:r>
          </w:p>
        </w:tc>
      </w:tr>
      <w:tr w:rsidR="00455EA1" w:rsidRPr="0067507C" w:rsidTr="00455EA1">
        <w:tc>
          <w:tcPr>
            <w:tcW w:w="1723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80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47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6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78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7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</w:tr>
      <w:tr w:rsidR="00455EA1" w:rsidRPr="0067507C" w:rsidTr="00455EA1">
        <w:tc>
          <w:tcPr>
            <w:tcW w:w="1723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80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47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6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78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7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</w:tr>
      <w:tr w:rsidR="00455EA1" w:rsidRPr="0067507C" w:rsidTr="00455EA1">
        <w:tc>
          <w:tcPr>
            <w:tcW w:w="1723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80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47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6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78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7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</w:tr>
      <w:tr w:rsidR="00455EA1" w:rsidRPr="0067507C" w:rsidTr="00455EA1">
        <w:tc>
          <w:tcPr>
            <w:tcW w:w="1723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80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47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6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78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7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</w:tr>
      <w:tr w:rsidR="00455EA1" w:rsidRPr="0067507C" w:rsidTr="00455EA1">
        <w:tc>
          <w:tcPr>
            <w:tcW w:w="1723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80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47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6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78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7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</w:tr>
      <w:tr w:rsidR="00455EA1" w:rsidRPr="0067507C" w:rsidTr="00455EA1">
        <w:tc>
          <w:tcPr>
            <w:tcW w:w="1723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80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47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6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78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7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</w:tr>
      <w:tr w:rsidR="00455EA1" w:rsidRPr="0067507C" w:rsidTr="00455EA1">
        <w:tc>
          <w:tcPr>
            <w:tcW w:w="1723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80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47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6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78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7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</w:tr>
      <w:tr w:rsidR="00455EA1" w:rsidRPr="0067507C" w:rsidTr="00455EA1">
        <w:tc>
          <w:tcPr>
            <w:tcW w:w="1723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80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47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6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78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7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</w:tr>
      <w:tr w:rsidR="00455EA1" w:rsidRPr="0067507C" w:rsidTr="00455EA1">
        <w:tc>
          <w:tcPr>
            <w:tcW w:w="1723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80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47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6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78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7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</w:tr>
      <w:tr w:rsidR="00455EA1" w:rsidRPr="0067507C" w:rsidTr="00455EA1">
        <w:tc>
          <w:tcPr>
            <w:tcW w:w="1723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80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47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6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78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7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62098D" w:rsidRPr="00D27BB6" w:rsidRDefault="0062098D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640BE" w:rsidRPr="00D27BB6" w:rsidRDefault="000640BE">
      <w:pPr>
        <w:rPr>
          <w:rFonts w:ascii="Arial" w:hAnsi="Arial" w:cs="Arial"/>
          <w:lang w:val="en-US"/>
        </w:rPr>
      </w:pPr>
    </w:p>
    <w:sectPr w:rsidR="000640BE" w:rsidRPr="00D27BB6" w:rsidSect="006209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BE" w:rsidRDefault="000640BE" w:rsidP="000640BE">
      <w:pPr>
        <w:spacing w:after="0" w:line="240" w:lineRule="auto"/>
      </w:pPr>
      <w:r>
        <w:separator/>
      </w:r>
    </w:p>
  </w:endnote>
  <w:endnote w:type="continuationSeparator" w:id="0">
    <w:p w:rsidR="000640BE" w:rsidRDefault="000640BE" w:rsidP="0006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7C" w:rsidRDefault="0067507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BE" w:rsidRPr="002C4A1F" w:rsidRDefault="002C4A1F" w:rsidP="002C4A1F">
    <w:pPr>
      <w:pStyle w:val="Sidefod"/>
      <w:ind w:right="360"/>
      <w:jc w:val="center"/>
      <w:rPr>
        <w:rFonts w:ascii="Arial Narrow" w:hAnsi="Arial Narrow"/>
        <w:sz w:val="20"/>
        <w:lang w:val="en-US"/>
      </w:rPr>
    </w:pPr>
    <w:r w:rsidRPr="002C4A1F">
      <w:rPr>
        <w:rFonts w:ascii="Arial Narrow" w:hAnsi="Arial Narrow"/>
        <w:sz w:val="20"/>
        <w:lang w:val="en-US"/>
      </w:rPr>
      <w:t>THE DISABILITY FUND – Annexes – (</w:t>
    </w:r>
    <w:r>
      <w:rPr>
        <w:rFonts w:ascii="Arial Narrow" w:hAnsi="Arial Narrow"/>
        <w:sz w:val="20"/>
        <w:lang w:val="en-US"/>
      </w:rPr>
      <w:t xml:space="preserve">Updated </w:t>
    </w:r>
    <w:r w:rsidR="0088216F">
      <w:rPr>
        <w:rFonts w:ascii="Arial Narrow" w:hAnsi="Arial Narrow"/>
        <w:sz w:val="20"/>
        <w:lang w:val="en-US"/>
      </w:rPr>
      <w:t>February</w:t>
    </w:r>
    <w:r>
      <w:rPr>
        <w:rFonts w:ascii="Arial Narrow" w:hAnsi="Arial Narrow"/>
        <w:sz w:val="20"/>
        <w:lang w:val="en-US"/>
      </w:rPr>
      <w:t xml:space="preserve"> 20</w:t>
    </w:r>
    <w:r w:rsidR="0088216F">
      <w:rPr>
        <w:rFonts w:ascii="Arial Narrow" w:hAnsi="Arial Narrow"/>
        <w:sz w:val="20"/>
        <w:lang w:val="en-US"/>
      </w:rPr>
      <w:t>22</w:t>
    </w:r>
    <w:r w:rsidRPr="002C4A1F">
      <w:rPr>
        <w:rFonts w:ascii="Arial Narrow" w:hAnsi="Arial Narrow"/>
        <w:sz w:val="20"/>
        <w:lang w:val="en-US"/>
      </w:rPr>
      <w:t>)</w:t>
    </w:r>
  </w:p>
  <w:p w:rsidR="000640BE" w:rsidRPr="002C4A1F" w:rsidRDefault="000640BE">
    <w:pPr>
      <w:pStyle w:val="Sidefod"/>
      <w:rPr>
        <w:lang w:val="en-US"/>
      </w:rPr>
    </w:pPr>
  </w:p>
  <w:p w:rsidR="000640BE" w:rsidRPr="002C4A1F" w:rsidRDefault="000640BE">
    <w:pPr>
      <w:pStyle w:val="Sidefod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7C" w:rsidRDefault="006750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BE" w:rsidRDefault="000640BE" w:rsidP="000640BE">
      <w:pPr>
        <w:spacing w:after="0" w:line="240" w:lineRule="auto"/>
      </w:pPr>
      <w:r>
        <w:separator/>
      </w:r>
    </w:p>
  </w:footnote>
  <w:footnote w:type="continuationSeparator" w:id="0">
    <w:p w:rsidR="000640BE" w:rsidRDefault="000640BE" w:rsidP="0006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7C" w:rsidRDefault="0067507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BE" w:rsidRDefault="0067507C" w:rsidP="000640BE">
    <w:pPr>
      <w:pStyle w:val="Sidehoved"/>
      <w:jc w:val="right"/>
    </w:pPr>
    <w:bookmarkStart w:id="0" w:name="_GoBack"/>
    <w:r>
      <w:rPr>
        <w:noProof/>
        <w:lang w:eastAsia="da-DK"/>
      </w:rPr>
      <w:drawing>
        <wp:inline distT="0" distB="0" distL="0" distR="0" wp14:anchorId="60FAB3D8" wp14:editId="24CB5E9D">
          <wp:extent cx="2082165" cy="71162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9388" cy="714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0640BE" w:rsidRDefault="000640B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7C" w:rsidRDefault="0067507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BE"/>
    <w:rsid w:val="000640BE"/>
    <w:rsid w:val="002C4A1F"/>
    <w:rsid w:val="00455EA1"/>
    <w:rsid w:val="0062098D"/>
    <w:rsid w:val="0067507C"/>
    <w:rsid w:val="0088216F"/>
    <w:rsid w:val="008E2F69"/>
    <w:rsid w:val="00D27BB6"/>
    <w:rsid w:val="00D35D6A"/>
    <w:rsid w:val="00E7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48218-BDD7-416D-8D2C-7B9A1361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6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64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40BE"/>
  </w:style>
  <w:style w:type="paragraph" w:styleId="Sidefod">
    <w:name w:val="footer"/>
    <w:basedOn w:val="Normal"/>
    <w:link w:val="SidefodTegn"/>
    <w:uiPriority w:val="99"/>
    <w:unhideWhenUsed/>
    <w:rsid w:val="00064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40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4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Robinson - DH</dc:creator>
  <cp:lastModifiedBy>Gustav Walgaard</cp:lastModifiedBy>
  <cp:revision>3</cp:revision>
  <dcterms:created xsi:type="dcterms:W3CDTF">2022-02-22T08:59:00Z</dcterms:created>
  <dcterms:modified xsi:type="dcterms:W3CDTF">2022-02-22T09:06:00Z</dcterms:modified>
</cp:coreProperties>
</file>